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6FF" w:rsidRPr="00DC76FF" w:rsidRDefault="00DC76FF" w:rsidP="00DC76FF">
      <w:pPr>
        <w:jc w:val="center"/>
        <w:rPr>
          <w:rFonts w:ascii="HGS教科書体" w:eastAsia="HGS教科書体" w:hint="eastAsia"/>
          <w:b/>
          <w:bCs/>
          <w:sz w:val="28"/>
        </w:rPr>
      </w:pPr>
      <w:r w:rsidRPr="00DC76FF">
        <w:rPr>
          <w:rFonts w:ascii="HGS教科書体" w:eastAsia="HGS教科書体" w:hint="eastAsia"/>
          <w:b/>
          <w:bCs/>
          <w:sz w:val="28"/>
        </w:rPr>
        <w:t>だい２か　がっこうあんない</w:t>
      </w:r>
    </w:p>
    <w:p w:rsidR="00DC76FF" w:rsidRPr="009F33C9" w:rsidRDefault="00DC76FF" w:rsidP="00DC76FF">
      <w:pPr>
        <w:rPr>
          <w:szCs w:val="22"/>
        </w:rPr>
      </w:pPr>
      <w:r>
        <w:rPr>
          <w:rFonts w:hint="eastAsia"/>
          <w:szCs w:val="22"/>
        </w:rPr>
        <w:t>❶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１）男の　せんせい</w:t>
      </w:r>
      <w:r w:rsidRPr="000A789F">
        <w:rPr>
          <w:rFonts w:ascii="HGS教科書体" w:eastAsia="HGS教科書体" w:hint="eastAsia"/>
          <w:szCs w:val="22"/>
        </w:rPr>
        <w:tab/>
        <w:t>います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２）男の　がくせい</w:t>
      </w:r>
      <w:r w:rsidRPr="000A789F">
        <w:rPr>
          <w:rFonts w:ascii="HGS教科書体" w:eastAsia="HGS教科書体" w:hint="eastAsia"/>
          <w:szCs w:val="22"/>
        </w:rPr>
        <w:tab/>
        <w:t>います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３）女の　せんせい</w:t>
      </w:r>
      <w:r w:rsidRPr="000A789F">
        <w:rPr>
          <w:rFonts w:ascii="HGS教科書体" w:eastAsia="HGS教科書体" w:hint="eastAsia"/>
          <w:szCs w:val="22"/>
        </w:rPr>
        <w:tab/>
        <w:t>います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４）女の　がくせい</w:t>
      </w:r>
      <w:r w:rsidRPr="000A789F">
        <w:rPr>
          <w:rFonts w:ascii="HGS教科書体" w:eastAsia="HGS教科書体" w:hint="eastAsia"/>
          <w:szCs w:val="22"/>
        </w:rPr>
        <w:tab/>
        <w:t>います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５）せんせいの　ペン</w:t>
      </w:r>
      <w:r w:rsidRPr="000A789F">
        <w:rPr>
          <w:rFonts w:ascii="HGS教科書体" w:eastAsia="HGS教科書体" w:hint="eastAsia"/>
          <w:szCs w:val="22"/>
        </w:rPr>
        <w:tab/>
        <w:t>あります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６）あきこさんの　本</w:t>
      </w:r>
      <w:r w:rsidRPr="000A789F">
        <w:rPr>
          <w:rFonts w:ascii="HGS教科書体" w:eastAsia="HGS教科書体" w:hint="eastAsia"/>
          <w:szCs w:val="22"/>
        </w:rPr>
        <w:tab/>
        <w:t>あります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７）せんせいの　いす</w:t>
      </w:r>
      <w:r w:rsidRPr="000A789F">
        <w:rPr>
          <w:rFonts w:ascii="HGS教科書体" w:eastAsia="HGS教科書体" w:hint="eastAsia"/>
          <w:szCs w:val="22"/>
        </w:rPr>
        <w:tab/>
        <w:t>あります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８）がくせいの　つくえ</w:t>
      </w:r>
      <w:r w:rsidRPr="000A789F">
        <w:rPr>
          <w:rFonts w:ascii="HGS教科書体" w:eastAsia="HGS教科書体" w:hint="eastAsia"/>
          <w:szCs w:val="22"/>
        </w:rPr>
        <w:tab/>
        <w:t>あります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９）友だちの　かばん</w:t>
      </w:r>
      <w:r w:rsidRPr="000A789F">
        <w:rPr>
          <w:rFonts w:ascii="HGS教科書体" w:eastAsia="HGS教科書体" w:hint="eastAsia"/>
          <w:szCs w:val="22"/>
        </w:rPr>
        <w:tab/>
        <w:t>あります</w:t>
      </w:r>
    </w:p>
    <w:p w:rsidR="00DC76FF" w:rsidRPr="000A789F" w:rsidRDefault="00DC76FF" w:rsidP="00DC76FF">
      <w:pPr>
        <w:tabs>
          <w:tab w:val="left" w:pos="3544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10）日本ごの　せんせい</w:t>
      </w:r>
      <w:r w:rsidRPr="000A789F">
        <w:rPr>
          <w:rFonts w:ascii="HGS教科書体" w:eastAsia="HGS教科書体" w:hint="eastAsia"/>
          <w:szCs w:val="22"/>
        </w:rPr>
        <w:tab/>
        <w:t>います</w:t>
      </w:r>
    </w:p>
    <w:p w:rsidR="00DC76FF" w:rsidRDefault="00DC76FF" w:rsidP="00DC76FF">
      <w:pPr>
        <w:rPr>
          <w:szCs w:val="22"/>
        </w:rPr>
      </w:pP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➋</w:t>
      </w:r>
      <w:r w:rsidRPr="000A789F">
        <w:rPr>
          <w:rFonts w:ascii="HGS教科書体" w:eastAsia="HGS教科書体" w:hint="eastAsia"/>
          <w:szCs w:val="22"/>
        </w:rPr>
        <w:t xml:space="preserve">　2.1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ｂ．いすの　上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ｃ．つくえの　下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ｄ．いすの　下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ｅ．コンピューターの　となり/みぎ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ｆ．テレビの　となり/みぎ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 xml:space="preserve">ｇ．コンピューターの　となり/みぎ　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 xml:space="preserve">ｈ．テレビの　となり/みぎ　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ｉ．つくえの　まえ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ｊ．本だなの　まえ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ｋ．つくえの　うしろ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ｌ．テレビの　うしろ</w:t>
      </w:r>
    </w:p>
    <w:p w:rsidR="00DC76FF" w:rsidRDefault="00DC76FF" w:rsidP="00DC76FF">
      <w:pPr>
        <w:rPr>
          <w:szCs w:val="22"/>
        </w:rPr>
      </w:pP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2.2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ｂ．いすの　上（ に ）　本（ が ） あります。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ｃ．つくえの　下（ に ）　かばん（ が ）あります。</w:t>
      </w:r>
    </w:p>
    <w:p w:rsidR="00DC76FF" w:rsidRPr="000A789F" w:rsidRDefault="00DC76FF" w:rsidP="00DC76FF">
      <w:pPr>
        <w:rPr>
          <w:rFonts w:ascii="HGS教科書体" w:eastAsia="HGS教科書体" w:hAnsiTheme="minorEastAsia"/>
          <w:szCs w:val="22"/>
        </w:rPr>
      </w:pPr>
      <w:r w:rsidRPr="000A789F">
        <w:rPr>
          <w:rFonts w:ascii="HGS教科書体" w:eastAsia="HGS教科書体" w:hAnsiTheme="minorEastAsia" w:hint="eastAsia"/>
          <w:szCs w:val="22"/>
        </w:rPr>
        <w:t>ｄ．いすの　下（ に ）　かばん（ が ）あります。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ｅ．コンピューターの　となり/みぎ（ に ）　でんわ（ が ）あります。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ｆ．テレビの　となり/みぎ（ に ）　でんわ（ が ）あります。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ｇ．コンピューターの　となり/ひだり（ に ）　とけい（ が ）あります。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ｈ．テレビの　となり/ひだり（ に ）　とけい（ が ）あります。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ｉ．つくえの　まえ（ に ）　あきこさん（ が ）います。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ｊ．本だなの　まえ（ に ）　あきこさん（ が ）います。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t>ｋ．つくえの　うしろ（ に ）　ナッターさん（ が ）います。</w:t>
      </w:r>
    </w:p>
    <w:p w:rsidR="00DC76FF" w:rsidRPr="0051354B" w:rsidRDefault="00DC76FF" w:rsidP="00DC76FF">
      <w:pPr>
        <w:rPr>
          <w:rFonts w:ascii="HGS教科書体" w:eastAsia="HGS教科書体" w:hAnsiTheme="minorEastAsia"/>
          <w:color w:val="000000" w:themeColor="text1"/>
          <w:szCs w:val="22"/>
        </w:rPr>
      </w:pPr>
      <w:r w:rsidRPr="0051354B">
        <w:rPr>
          <w:rFonts w:ascii="HGS教科書体" w:eastAsia="HGS教科書体" w:hAnsiTheme="minorEastAsia" w:hint="eastAsia"/>
          <w:color w:val="000000" w:themeColor="text1"/>
          <w:szCs w:val="22"/>
        </w:rPr>
        <w:lastRenderedPageBreak/>
        <w:t>ｌ．テレビの　うしろ（ に ）　ナッターさん（ が ）います。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➌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１）はい、います。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２）いいえ、せんせいは　いません。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３）はい、あります。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４）はい、ＣＤプレーヤーも　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５）はい、あります。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６）いいえ、ペンは　ありません。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➍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１）はい、あります。4かいにもあります。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２）はい、あります。２かいにもあります。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３）はい、あります。3がいにもあります。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➎</w:t>
      </w:r>
    </w:p>
    <w:p w:rsidR="00DC76FF" w:rsidRPr="00007F95" w:rsidRDefault="00DC76FF" w:rsidP="00DC76FF">
      <w:pPr>
        <w:pStyle w:val="a7"/>
        <w:numPr>
          <w:ilvl w:val="0"/>
          <w:numId w:val="1"/>
        </w:numPr>
        <w:ind w:leftChars="0"/>
        <w:rPr>
          <w:rFonts w:ascii="HGS教科書体" w:eastAsia="HGS教科書体"/>
          <w:szCs w:val="22"/>
        </w:rPr>
      </w:pPr>
      <w:r w:rsidRPr="00007F95">
        <w:rPr>
          <w:rFonts w:ascii="HGS教科書体" w:eastAsia="HGS教科書体" w:hint="eastAsia"/>
          <w:szCs w:val="22"/>
        </w:rPr>
        <w:t xml:space="preserve">きょうしつに　</w:t>
      </w:r>
      <w:r w:rsidRPr="0051354B">
        <w:rPr>
          <w:rFonts w:ascii="HGS教科書体" w:eastAsia="HGS教科書体" w:hint="eastAsia"/>
          <w:color w:val="000000" w:themeColor="text1"/>
          <w:szCs w:val="22"/>
        </w:rPr>
        <w:t>パッチャニー</w:t>
      </w:r>
      <w:r w:rsidRPr="00007F95">
        <w:rPr>
          <w:rFonts w:ascii="HGS教科書体" w:eastAsia="HGS教科書体" w:hint="eastAsia"/>
          <w:szCs w:val="22"/>
        </w:rPr>
        <w:t>せんせいや　あきこさんが　います。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２）かばんの　中に　本と　ノートが　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３）みせに　おかしや　ジュースが　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４）としょしつに　しんぶんや　ざっしが　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５）コンピューターしつに　あきこさんと　リーさんが　います。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bookmarkStart w:id="0" w:name="_GoBack"/>
      <w:bookmarkEnd w:id="0"/>
    </w:p>
    <w:p w:rsidR="00DC76FF" w:rsidRPr="000A789F" w:rsidRDefault="00DC76FF" w:rsidP="00DC76FF">
      <w:pPr>
        <w:rPr>
          <w:rFonts w:ascii="HGS教科書体" w:eastAsia="HGS教科書体"/>
          <w:sz w:val="32"/>
          <w:szCs w:val="32"/>
          <w:cs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➏</w:t>
      </w:r>
      <w:r w:rsidRPr="00DC76FF">
        <w:rPr>
          <w:rFonts w:ascii="ＭＳ 明朝" w:eastAsia="ＭＳ 明朝" w:hAnsi="ＭＳ 明朝" w:cs="ＭＳ 明朝" w:hint="eastAsia"/>
          <w:sz w:val="21"/>
          <w:szCs w:val="21"/>
        </w:rPr>
        <w:t xml:space="preserve">　</w:t>
      </w:r>
      <w:r w:rsidRPr="00DC76FF">
        <w:rPr>
          <w:rFonts w:ascii="ＭＳ 明朝" w:eastAsia="ＭＳ 明朝" w:hAnsi="ＭＳ 明朝" w:hint="cs"/>
          <w:sz w:val="28"/>
          <w:cs/>
        </w:rPr>
        <w:t>ตัวอย่างคำถามและคำตอบ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１）Ａ：すみません。おんがくしつは　どこですか。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Ｂ：おんがくしつですか。２かいです。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２）Ａ：すみません。ほけんしつは　どこですか。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Ｂ：ほけんしつですか。３がいです。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３）Ａ：すみません。１ねんせいの　きょうしつは　どこですか。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Ｂ：１ねんせいの　きょうしつですか。３がいです。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➐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１）どこ　　あそこ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２）どこ　　あそこ</w:t>
      </w:r>
    </w:p>
    <w:p w:rsidR="00DC76FF" w:rsidRPr="00F40519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３）そこ　　ここ</w:t>
      </w:r>
    </w:p>
    <w:p w:rsidR="00DC76FF" w:rsidRDefault="00DC76FF" w:rsidP="00DC76FF">
      <w:pPr>
        <w:rPr>
          <w:rFonts w:hint="eastAsia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A53F0" wp14:editId="1EB31DCB">
                <wp:simplePos x="0" y="0"/>
                <wp:positionH relativeFrom="column">
                  <wp:posOffset>-8255</wp:posOffset>
                </wp:positionH>
                <wp:positionV relativeFrom="paragraph">
                  <wp:posOffset>109220</wp:posOffset>
                </wp:positionV>
                <wp:extent cx="5654040" cy="386715"/>
                <wp:effectExtent l="0" t="0" r="22860" b="13335"/>
                <wp:wrapNone/>
                <wp:docPr id="30" name="角丸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76FF" w:rsidRPr="002E72B5" w:rsidRDefault="00DC76FF" w:rsidP="00DC76FF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 w:rsidRPr="002E72B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まとめ</w:t>
                            </w:r>
                          </w:p>
                          <w:p w:rsidR="00DC76FF" w:rsidRPr="002E72B5" w:rsidRDefault="00DC76FF" w:rsidP="00DC76F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0" o:spid="_x0000_s1026" style="position:absolute;left:0;text-align:left;margin-left:-.65pt;margin-top:8.6pt;width:445.2pt;height:3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" filled="f" strokecolor="#385d8a" strokeweight="2pt">
                <v:textbox>
                  <w:txbxContent>
                    <w:p w:rsidR="00DC76FF" w:rsidRPr="002E72B5" w:rsidRDefault="00DC76FF" w:rsidP="00DC76FF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 w:rsidRPr="002E72B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まとめ</w:t>
                      </w:r>
                    </w:p>
                    <w:p w:rsidR="00DC76FF" w:rsidRPr="002E72B5" w:rsidRDefault="00DC76FF" w:rsidP="00DC76F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C76FF" w:rsidRDefault="00DC76FF" w:rsidP="00DC76FF">
      <w:pPr>
        <w:rPr>
          <w:rFonts w:hint="eastAsia"/>
          <w:szCs w:val="22"/>
        </w:rPr>
      </w:pPr>
    </w:p>
    <w:p w:rsidR="00DC76FF" w:rsidRDefault="00DC76FF" w:rsidP="00DC76FF">
      <w:pPr>
        <w:rPr>
          <w:szCs w:val="22"/>
        </w:rPr>
      </w:pPr>
    </w:p>
    <w:p w:rsidR="00DC76FF" w:rsidRDefault="00DC76FF" w:rsidP="00DC76FF">
      <w:pPr>
        <w:rPr>
          <w:rFonts w:hint="eastAsia"/>
          <w:szCs w:val="22"/>
        </w:rPr>
      </w:pPr>
    </w:p>
    <w:p w:rsidR="00DC76FF" w:rsidRDefault="00DC76FF" w:rsidP="00DC76FF">
      <w:pPr>
        <w:rPr>
          <w:szCs w:val="22"/>
        </w:rPr>
      </w:pPr>
      <w:r w:rsidRPr="0038652D">
        <w:rPr>
          <w:rFonts w:hint="eastAsia"/>
          <w:szCs w:val="22"/>
        </w:rPr>
        <w:t>➑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１）なに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２）なん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３）なに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４）だれ</w:t>
      </w:r>
    </w:p>
    <w:p w:rsidR="00DC76F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５）だれ　　なん　　どこ　　どこ</w:t>
      </w:r>
    </w:p>
    <w:p w:rsidR="00DC76FF" w:rsidRPr="00F40519" w:rsidRDefault="00DC76FF" w:rsidP="00DC76FF">
      <w:pPr>
        <w:rPr>
          <w:rFonts w:ascii="HGS教科書体" w:eastAsia="HGS教科書体"/>
          <w:szCs w:val="22"/>
        </w:rPr>
      </w:pPr>
    </w:p>
    <w:p w:rsidR="00DC76FF" w:rsidRDefault="00DC76FF" w:rsidP="00DC76FF">
      <w:pPr>
        <w:rPr>
          <w:szCs w:val="22"/>
        </w:rPr>
      </w:pPr>
      <w:r w:rsidRPr="0038652D">
        <w:rPr>
          <w:rFonts w:hint="eastAsia"/>
          <w:szCs w:val="22"/>
        </w:rPr>
        <w:t>➒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</w:t>
      </w:r>
      <w:r>
        <w:rPr>
          <w:rFonts w:asciiTheme="minorHAnsi" w:eastAsia="HGS教科書体" w:hint="eastAsia"/>
          <w:szCs w:val="22"/>
        </w:rPr>
        <w:t>りかしつ（</w:t>
      </w:r>
      <w:r w:rsidRPr="000A789F">
        <w:rPr>
          <w:rFonts w:ascii="HGS教科書体" w:eastAsia="HGS教科書体" w:hint="eastAsia"/>
          <w:szCs w:val="22"/>
        </w:rPr>
        <w:t>の</w:t>
      </w:r>
      <w:r>
        <w:rPr>
          <w:rFonts w:ascii="HGS教科書体" w:eastAsia="HGS教科書体" w:hint="eastAsia"/>
          <w:szCs w:val="22"/>
        </w:rPr>
        <w:t>）となりは　わたし（</w:t>
      </w:r>
      <w:r w:rsidRPr="000A789F">
        <w:rPr>
          <w:rFonts w:ascii="HGS教科書体" w:eastAsia="HGS教科書体" w:hint="eastAsia"/>
          <w:szCs w:val="22"/>
        </w:rPr>
        <w:t>の</w:t>
      </w:r>
      <w:r>
        <w:rPr>
          <w:rFonts w:ascii="HGS教科書体" w:eastAsia="HGS教科書体" w:hint="eastAsia"/>
          <w:szCs w:val="22"/>
        </w:rPr>
        <w:t>）きょうしつです。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</w:t>
      </w:r>
      <w:r>
        <w:rPr>
          <w:rFonts w:ascii="HGS教科書体" w:eastAsia="HGS教科書体" w:hint="eastAsia"/>
          <w:szCs w:val="22"/>
        </w:rPr>
        <w:t>となり（</w:t>
      </w:r>
      <w:r w:rsidRPr="000A789F">
        <w:rPr>
          <w:rFonts w:ascii="HGS教科書体" w:eastAsia="HGS教科書体" w:hint="eastAsia"/>
          <w:szCs w:val="22"/>
        </w:rPr>
        <w:t>の</w:t>
      </w:r>
      <w:r>
        <w:rPr>
          <w:rFonts w:ascii="HGS教科書体" w:eastAsia="HGS教科書体" w:hint="eastAsia"/>
          <w:szCs w:val="22"/>
        </w:rPr>
        <w:t>）人は（</w:t>
      </w:r>
      <w:r w:rsidRPr="000A789F">
        <w:rPr>
          <w:rFonts w:ascii="HGS教科書体" w:eastAsia="HGS教科書体" w:hint="eastAsia"/>
          <w:szCs w:val="22"/>
        </w:rPr>
        <w:t>だ</w:t>
      </w:r>
      <w:r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れ</w:t>
      </w:r>
      <w:r>
        <w:rPr>
          <w:rFonts w:ascii="HGS教科書体" w:eastAsia="HGS教科書体" w:hint="eastAsia"/>
          <w:szCs w:val="22"/>
        </w:rPr>
        <w:t>）ですか。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</w:t>
      </w:r>
      <w:r>
        <w:rPr>
          <w:rFonts w:ascii="HGS教科書体" w:eastAsia="HGS教科書体" w:hint="eastAsia"/>
          <w:szCs w:val="22"/>
        </w:rPr>
        <w:t>やまもと：中（</w:t>
      </w:r>
      <w:r w:rsidRPr="000A789F">
        <w:rPr>
          <w:rFonts w:ascii="HGS教科書体" w:eastAsia="HGS教科書体" w:hint="eastAsia"/>
          <w:szCs w:val="22"/>
        </w:rPr>
        <w:t>に</w:t>
      </w:r>
      <w:r>
        <w:rPr>
          <w:rFonts w:ascii="HGS教科書体" w:eastAsia="HGS教科書体" w:hint="eastAsia"/>
          <w:szCs w:val="22"/>
        </w:rPr>
        <w:t>）なに（</w:t>
      </w:r>
      <w:r w:rsidRPr="000A789F">
        <w:rPr>
          <w:rFonts w:ascii="HGS教科書体" w:eastAsia="HGS教科書体" w:hint="eastAsia"/>
          <w:szCs w:val="22"/>
        </w:rPr>
        <w:t>が</w:t>
      </w:r>
      <w:r>
        <w:rPr>
          <w:rFonts w:ascii="HGS教科書体" w:eastAsia="HGS教科書体" w:hint="eastAsia"/>
          <w:szCs w:val="22"/>
        </w:rPr>
        <w:t>）あります（</w:t>
      </w:r>
      <w:r w:rsidRPr="000A789F">
        <w:rPr>
          <w:rFonts w:ascii="HGS教科書体" w:eastAsia="HGS教科書体" w:hint="eastAsia"/>
          <w:szCs w:val="22"/>
        </w:rPr>
        <w:t>か</w:t>
      </w:r>
      <w:r>
        <w:rPr>
          <w:rFonts w:ascii="HGS教科書体" w:eastAsia="HGS教科書体" w:hint="eastAsia"/>
          <w:szCs w:val="22"/>
        </w:rPr>
        <w:t>）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>
        <w:rPr>
          <w:rFonts w:ascii="HGS教科書体" w:eastAsia="HGS教科書体" w:hint="eastAsia"/>
          <w:szCs w:val="22"/>
        </w:rPr>
        <w:t>ピチャイ：おかし（</w:t>
      </w:r>
      <w:r w:rsidRPr="000A789F">
        <w:rPr>
          <w:rFonts w:ascii="HGS教科書体" w:eastAsia="HGS教科書体" w:hint="eastAsia"/>
          <w:szCs w:val="22"/>
        </w:rPr>
        <w:t>が</w:t>
      </w:r>
      <w:r>
        <w:rPr>
          <w:rFonts w:ascii="HGS教科書体" w:eastAsia="HGS教科書体" w:hint="eastAsia"/>
          <w:szCs w:val="22"/>
        </w:rPr>
        <w:t>）あります。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</w:t>
      </w:r>
      <w:r>
        <w:rPr>
          <w:rFonts w:ascii="HGS教科書体" w:eastAsia="HGS教科書体" w:hint="eastAsia"/>
          <w:szCs w:val="22"/>
        </w:rPr>
        <w:t>Ａ：しょくいんしつ（</w:t>
      </w:r>
      <w:r w:rsidRPr="000A789F">
        <w:rPr>
          <w:rFonts w:ascii="HGS教科書体" w:eastAsia="HGS教科書体" w:hint="eastAsia"/>
          <w:szCs w:val="22"/>
        </w:rPr>
        <w:t>に</w:t>
      </w:r>
      <w:r>
        <w:rPr>
          <w:rFonts w:ascii="HGS教科書体" w:eastAsia="HGS教科書体" w:hint="eastAsia"/>
          <w:szCs w:val="22"/>
        </w:rPr>
        <w:t>）テレビ（</w:t>
      </w:r>
      <w:r w:rsidRPr="000A789F">
        <w:rPr>
          <w:rFonts w:ascii="HGS教科書体" w:eastAsia="HGS教科書体" w:hint="eastAsia"/>
          <w:szCs w:val="22"/>
        </w:rPr>
        <w:t>が</w:t>
      </w:r>
      <w:r>
        <w:rPr>
          <w:rFonts w:ascii="HGS教科書体" w:eastAsia="HGS教科書体" w:hint="eastAsia"/>
          <w:szCs w:val="22"/>
        </w:rPr>
        <w:t>）あります（</w:t>
      </w:r>
      <w:r w:rsidRPr="000A789F">
        <w:rPr>
          <w:rFonts w:ascii="HGS教科書体" w:eastAsia="HGS教科書体" w:hint="eastAsia"/>
          <w:szCs w:val="22"/>
        </w:rPr>
        <w:t>か</w:t>
      </w:r>
      <w:r>
        <w:rPr>
          <w:rFonts w:ascii="HGS教科書体" w:eastAsia="HGS教科書体" w:hint="eastAsia"/>
          <w:szCs w:val="22"/>
        </w:rPr>
        <w:t>）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>
        <w:rPr>
          <w:rFonts w:ascii="HGS教科書体" w:eastAsia="HGS教科書体" w:hint="eastAsia"/>
          <w:szCs w:val="22"/>
        </w:rPr>
        <w:t>Ｂ：</w:t>
      </w:r>
      <w:r w:rsidRPr="0051354B">
        <w:rPr>
          <w:rFonts w:ascii="HGS教科書体" w:eastAsia="HGS教科書体" w:hint="eastAsia"/>
          <w:color w:val="000000" w:themeColor="text1"/>
          <w:szCs w:val="22"/>
        </w:rPr>
        <w:t>いいえ、テレビはありません。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</w:t>
      </w:r>
      <w:r>
        <w:rPr>
          <w:rFonts w:ascii="HGS教科書体" w:eastAsia="HGS教科書体" w:hint="eastAsia"/>
          <w:szCs w:val="22"/>
        </w:rPr>
        <w:t>わたなべ：がっこう（</w:t>
      </w:r>
      <w:r w:rsidRPr="000A789F">
        <w:rPr>
          <w:rFonts w:ascii="HGS教科書体" w:eastAsia="HGS教科書体" w:hint="eastAsia"/>
          <w:szCs w:val="22"/>
        </w:rPr>
        <w:t>に</w:t>
      </w:r>
      <w:r>
        <w:rPr>
          <w:rFonts w:ascii="HGS教科書体" w:eastAsia="HGS教科書体" w:hint="eastAsia"/>
          <w:szCs w:val="22"/>
        </w:rPr>
        <w:t>）日本人（</w:t>
      </w:r>
      <w:r w:rsidRPr="000A789F">
        <w:rPr>
          <w:rFonts w:ascii="HGS教科書体" w:eastAsia="HGS教科書体" w:hint="eastAsia"/>
          <w:szCs w:val="22"/>
        </w:rPr>
        <w:t>の</w:t>
      </w:r>
      <w:r>
        <w:rPr>
          <w:rFonts w:ascii="HGS教科書体" w:eastAsia="HGS教科書体" w:hint="eastAsia"/>
          <w:szCs w:val="22"/>
        </w:rPr>
        <w:t>）せんせい（</w:t>
      </w:r>
      <w:r w:rsidRPr="000A789F">
        <w:rPr>
          <w:rFonts w:ascii="HGS教科書体" w:eastAsia="HGS教科書体" w:hint="eastAsia"/>
          <w:szCs w:val="22"/>
        </w:rPr>
        <w:t>が</w:t>
      </w:r>
      <w:r>
        <w:rPr>
          <w:rFonts w:ascii="HGS教科書体" w:eastAsia="HGS教科書体" w:hint="eastAsia"/>
          <w:szCs w:val="22"/>
        </w:rPr>
        <w:t>）いますか。</w:t>
      </w:r>
    </w:p>
    <w:p w:rsidR="00DC76F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>
        <w:rPr>
          <w:rFonts w:ascii="HGS教科書体" w:eastAsia="HGS教科書体" w:hint="eastAsia"/>
          <w:szCs w:val="22"/>
        </w:rPr>
        <w:t>ナッター：はい</w:t>
      </w:r>
      <w:r w:rsidRPr="003136EC">
        <w:rPr>
          <w:rFonts w:ascii="HGS教科書体" w:eastAsia="HGS教科書体" w:hint="eastAsia"/>
          <w:color w:val="FF0000"/>
          <w:szCs w:val="22"/>
        </w:rPr>
        <w:t>。</w:t>
      </w:r>
      <w:r>
        <w:rPr>
          <w:rFonts w:ascii="HGS教科書体" w:eastAsia="HGS教科書体" w:hint="eastAsia"/>
          <w:szCs w:val="22"/>
        </w:rPr>
        <w:t>やまかわせんせいです。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>
        <w:rPr>
          <w:rFonts w:ascii="HGS教科書体" w:eastAsia="HGS教科書体" w:hint="eastAsia"/>
          <w:szCs w:val="22"/>
        </w:rPr>
        <w:t xml:space="preserve">　　わたなべ：男（の）せんせいですか。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>
        <w:rPr>
          <w:rFonts w:ascii="HGS教科書体" w:eastAsia="HGS教科書体" w:hint="eastAsia"/>
          <w:szCs w:val="22"/>
        </w:rPr>
        <w:t>ナッター：はい、（</w:t>
      </w:r>
      <w:r w:rsidRPr="000A789F">
        <w:rPr>
          <w:rFonts w:ascii="HGS教科書体" w:eastAsia="HGS教科書体" w:hint="eastAsia"/>
          <w:szCs w:val="22"/>
        </w:rPr>
        <w:t>そ</w:t>
      </w:r>
      <w:r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う</w:t>
      </w:r>
      <w:r>
        <w:rPr>
          <w:rFonts w:ascii="HGS教科書体" w:eastAsia="HGS教科書体" w:hint="eastAsia"/>
          <w:szCs w:val="22"/>
        </w:rPr>
        <w:t>）です。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６）</w:t>
      </w:r>
      <w:r>
        <w:rPr>
          <w:rFonts w:ascii="HGS教科書体" w:eastAsia="HGS教科書体" w:hint="eastAsia"/>
          <w:szCs w:val="22"/>
        </w:rPr>
        <w:t>ほけんしつは　じむしつ（</w:t>
      </w:r>
      <w:r w:rsidRPr="000A789F">
        <w:rPr>
          <w:rFonts w:ascii="HGS教科書体" w:eastAsia="HGS教科書体" w:hint="eastAsia"/>
          <w:szCs w:val="22"/>
        </w:rPr>
        <w:t>の</w:t>
      </w:r>
      <w:r>
        <w:rPr>
          <w:rFonts w:ascii="HGS教科書体" w:eastAsia="HGS教科書体" w:hint="eastAsia"/>
          <w:szCs w:val="22"/>
        </w:rPr>
        <w:t>）となり（</w:t>
      </w:r>
      <w:r w:rsidRPr="000A789F">
        <w:rPr>
          <w:rFonts w:ascii="HGS教科書体" w:eastAsia="HGS教科書体" w:hint="eastAsia"/>
          <w:szCs w:val="22"/>
        </w:rPr>
        <w:t>に</w:t>
      </w:r>
      <w:r>
        <w:rPr>
          <w:rFonts w:ascii="HGS教科書体" w:eastAsia="HGS教科書体" w:hint="eastAsia"/>
          <w:szCs w:val="22"/>
        </w:rPr>
        <w:t>）あります。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７）</w:t>
      </w:r>
      <w:r>
        <w:rPr>
          <w:rFonts w:ascii="HGS教科書体" w:eastAsia="HGS教科書体" w:hint="eastAsia"/>
          <w:szCs w:val="22"/>
        </w:rPr>
        <w:t>あきこ：あ、木（</w:t>
      </w:r>
      <w:r w:rsidRPr="000A789F">
        <w:rPr>
          <w:rFonts w:ascii="HGS教科書体" w:eastAsia="HGS教科書体" w:hint="eastAsia"/>
          <w:szCs w:val="22"/>
        </w:rPr>
        <w:t>の</w:t>
      </w:r>
      <w:r>
        <w:rPr>
          <w:rFonts w:ascii="HGS教科書体" w:eastAsia="HGS教科書体" w:hint="eastAsia"/>
          <w:szCs w:val="22"/>
        </w:rPr>
        <w:t>）下（</w:t>
      </w:r>
      <w:r w:rsidRPr="000A789F">
        <w:rPr>
          <w:rFonts w:ascii="HGS教科書体" w:eastAsia="HGS教科書体" w:hint="eastAsia"/>
          <w:szCs w:val="22"/>
        </w:rPr>
        <w:t>に</w:t>
      </w:r>
      <w:r>
        <w:rPr>
          <w:rFonts w:ascii="HGS教科書体" w:eastAsia="HGS教科書体" w:hint="eastAsia"/>
          <w:szCs w:val="22"/>
        </w:rPr>
        <w:t>）ねこ（</w:t>
      </w:r>
      <w:r w:rsidRPr="000A789F">
        <w:rPr>
          <w:rFonts w:ascii="HGS教科書体" w:eastAsia="HGS教科書体" w:hint="eastAsia"/>
          <w:szCs w:val="22"/>
        </w:rPr>
        <w:t>が</w:t>
      </w:r>
      <w:r>
        <w:rPr>
          <w:rFonts w:ascii="HGS教科書体" w:eastAsia="HGS教科書体" w:hint="eastAsia"/>
          <w:szCs w:val="22"/>
        </w:rPr>
        <w:t>）います。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>
        <w:rPr>
          <w:rFonts w:ascii="HGS教科書体" w:eastAsia="HGS教科書体" w:hint="eastAsia"/>
          <w:szCs w:val="22"/>
        </w:rPr>
        <w:t>リー　：ええ。あ、木（</w:t>
      </w:r>
      <w:r w:rsidRPr="000A789F">
        <w:rPr>
          <w:rFonts w:ascii="HGS教科書体" w:eastAsia="HGS教科書体" w:hint="eastAsia"/>
          <w:szCs w:val="22"/>
        </w:rPr>
        <w:t>の</w:t>
      </w:r>
      <w:r>
        <w:rPr>
          <w:rFonts w:ascii="HGS教科書体" w:eastAsia="HGS教科書体" w:hint="eastAsia"/>
          <w:szCs w:val="22"/>
        </w:rPr>
        <w:t>）上（</w:t>
      </w:r>
      <w:r w:rsidRPr="000A789F">
        <w:rPr>
          <w:rFonts w:ascii="HGS教科書体" w:eastAsia="HGS教科書体" w:hint="eastAsia"/>
          <w:szCs w:val="22"/>
        </w:rPr>
        <w:t>に</w:t>
      </w:r>
      <w:r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も</w:t>
      </w:r>
      <w:r>
        <w:rPr>
          <w:rFonts w:ascii="HGS教科書体" w:eastAsia="HGS教科書体" w:hint="eastAsia"/>
          <w:szCs w:val="22"/>
        </w:rPr>
        <w:t>）</w:t>
      </w:r>
      <w:r w:rsidRPr="0051354B">
        <w:rPr>
          <w:rFonts w:ascii="HGS教科書体" w:eastAsia="HGS教科書体" w:hint="eastAsia"/>
          <w:color w:val="000000" w:themeColor="text1"/>
          <w:szCs w:val="22"/>
        </w:rPr>
        <w:t>います。</w:t>
      </w:r>
    </w:p>
    <w:p w:rsidR="00DC76F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８）</w:t>
      </w:r>
      <w:r>
        <w:rPr>
          <w:rFonts w:ascii="HGS教科書体" w:eastAsia="HGS教科書体" w:hint="eastAsia"/>
          <w:szCs w:val="22"/>
        </w:rPr>
        <w:t>Ａ：トイレは（</w:t>
      </w:r>
      <w:r w:rsidRPr="000A789F">
        <w:rPr>
          <w:rFonts w:ascii="HGS教科書体" w:eastAsia="HGS教科書体" w:hint="eastAsia"/>
          <w:szCs w:val="22"/>
        </w:rPr>
        <w:t>ど</w:t>
      </w:r>
      <w:r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こ</w:t>
      </w:r>
      <w:r>
        <w:rPr>
          <w:rFonts w:ascii="HGS教科書体" w:eastAsia="HGS教科書体" w:hint="eastAsia"/>
          <w:szCs w:val="22"/>
        </w:rPr>
        <w:t>）ですか。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>
        <w:rPr>
          <w:rFonts w:ascii="HGS教科書体" w:eastAsia="HGS教科書体" w:hint="eastAsia"/>
          <w:szCs w:val="22"/>
        </w:rPr>
        <w:t xml:space="preserve">　　Ｂ：3がいです。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>
        <w:rPr>
          <w:rFonts w:ascii="HGS教科書体" w:eastAsia="HGS教科書体" w:hint="eastAsia"/>
          <w:szCs w:val="22"/>
        </w:rPr>
        <w:t>Ａ：1かい（</w:t>
      </w:r>
      <w:r w:rsidRPr="000A789F">
        <w:rPr>
          <w:rFonts w:ascii="HGS教科書体" w:eastAsia="HGS教科書体" w:hint="eastAsia"/>
          <w:szCs w:val="22"/>
        </w:rPr>
        <w:t>に</w:t>
      </w:r>
      <w:r>
        <w:rPr>
          <w:rFonts w:ascii="HGS教科書体" w:eastAsia="HGS教科書体" w:hint="eastAsia"/>
          <w:szCs w:val="22"/>
        </w:rPr>
        <w:t>）（も）ありますか。</w:t>
      </w:r>
    </w:p>
    <w:p w:rsidR="00DC76FF" w:rsidRPr="000A789F" w:rsidRDefault="00DC76FF" w:rsidP="00DC76FF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>
        <w:rPr>
          <w:rFonts w:ascii="HGS教科書体" w:eastAsia="HGS教科書体" w:hint="eastAsia"/>
          <w:szCs w:val="22"/>
        </w:rPr>
        <w:t>Ｂ：いいえ、あり（</w:t>
      </w:r>
      <w:r w:rsidRPr="000A789F">
        <w:rPr>
          <w:rFonts w:ascii="HGS教科書体" w:eastAsia="HGS教科書体" w:hint="eastAsia"/>
          <w:szCs w:val="22"/>
        </w:rPr>
        <w:t>ま</w:t>
      </w:r>
      <w:r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せ</w:t>
      </w:r>
      <w:r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ん</w:t>
      </w:r>
      <w:r>
        <w:rPr>
          <w:rFonts w:ascii="HGS教科書体" w:eastAsia="HGS教科書体" w:hint="eastAsia"/>
          <w:szCs w:val="22"/>
        </w:rPr>
        <w:t>）。</w:t>
      </w:r>
    </w:p>
    <w:p w:rsidR="00DC76FF" w:rsidRDefault="00DC76FF" w:rsidP="00DC76FF">
      <w:pPr>
        <w:rPr>
          <w:szCs w:val="22"/>
        </w:rPr>
      </w:pPr>
    </w:p>
    <w:p w:rsidR="00DC76FF" w:rsidRDefault="00DC76FF" w:rsidP="00DC76FF">
      <w:pPr>
        <w:rPr>
          <w:szCs w:val="22"/>
        </w:rPr>
      </w:pPr>
      <w:r w:rsidRPr="0038652D">
        <w:rPr>
          <w:rFonts w:hint="eastAsia"/>
          <w:szCs w:val="22"/>
        </w:rPr>
        <w:t>➓</w:t>
      </w:r>
    </w:p>
    <w:p w:rsidR="00DC76FF" w:rsidRPr="0051354B" w:rsidRDefault="00DC76FF" w:rsidP="00DC76FF">
      <w:pPr>
        <w:tabs>
          <w:tab w:val="left" w:pos="2268"/>
          <w:tab w:val="left" w:pos="4395"/>
        </w:tabs>
        <w:rPr>
          <w:rFonts w:ascii="HGS教科書体" w:eastAsia="HGS教科書体" w:hint="eastAsia"/>
          <w:b/>
          <w:bCs/>
          <w:szCs w:val="22"/>
        </w:rPr>
      </w:pPr>
      <w:r w:rsidRPr="0051354B">
        <w:rPr>
          <w:rFonts w:ascii="HGS教科書体" w:eastAsia="HGS教科書体" w:hint="eastAsia"/>
          <w:b/>
          <w:bCs/>
          <w:szCs w:val="22"/>
        </w:rPr>
        <w:t>10.1</w:t>
      </w:r>
    </w:p>
    <w:p w:rsidR="00DC76FF" w:rsidRPr="002C0237" w:rsidRDefault="00DC76FF" w:rsidP="00DC76FF">
      <w:pPr>
        <w:tabs>
          <w:tab w:val="left" w:pos="2268"/>
          <w:tab w:val="left" w:pos="4395"/>
        </w:tabs>
        <w:rPr>
          <w:rFonts w:ascii="HGS教科書体" w:eastAsia="HGS教科書体"/>
          <w:szCs w:val="22"/>
          <w:u w:val="single"/>
        </w:rPr>
      </w:pPr>
      <w:r w:rsidRPr="002C0237">
        <w:rPr>
          <w:rFonts w:ascii="HGS教科書体" w:eastAsia="HGS教科書体" w:hint="eastAsia"/>
          <w:szCs w:val="22"/>
          <w:u w:val="single"/>
        </w:rPr>
        <w:t>ナロン</w:t>
      </w:r>
      <w:r w:rsidRPr="002C0237">
        <w:rPr>
          <w:rFonts w:ascii="HGS教科書体" w:eastAsia="HGS教科書体" w:hint="eastAsia"/>
          <w:szCs w:val="22"/>
        </w:rPr>
        <w:tab/>
      </w:r>
      <w:r w:rsidRPr="002C0237">
        <w:rPr>
          <w:rFonts w:ascii="HGS教科書体" w:eastAsia="HGS教科書体" w:hint="eastAsia"/>
          <w:szCs w:val="22"/>
          <w:u w:val="single"/>
        </w:rPr>
        <w:t>わたし</w:t>
      </w:r>
      <w:r w:rsidRPr="002C0237">
        <w:rPr>
          <w:rFonts w:ascii="HGS教科書体" w:eastAsia="HGS教科書体" w:hint="eastAsia"/>
          <w:szCs w:val="22"/>
        </w:rPr>
        <w:tab/>
      </w:r>
      <w:r w:rsidRPr="002C0237">
        <w:rPr>
          <w:rFonts w:ascii="HGS教科書体" w:eastAsia="HGS教科書体" w:hint="eastAsia"/>
          <w:szCs w:val="22"/>
          <w:u w:val="single"/>
        </w:rPr>
        <w:t>ポッチャマーン</w:t>
      </w:r>
    </w:p>
    <w:p w:rsidR="00DC76FF" w:rsidRPr="002C0237" w:rsidRDefault="00DC76FF" w:rsidP="00DC76FF">
      <w:pPr>
        <w:tabs>
          <w:tab w:val="left" w:pos="2268"/>
          <w:tab w:val="left" w:pos="4395"/>
        </w:tabs>
        <w:rPr>
          <w:rFonts w:ascii="HGS教科書体" w:eastAsia="HGS教科書体"/>
          <w:szCs w:val="22"/>
          <w:u w:val="single"/>
        </w:rPr>
      </w:pPr>
      <w:r w:rsidRPr="002C0237">
        <w:rPr>
          <w:rFonts w:ascii="HGS教科書体" w:eastAsia="HGS教科書体" w:hint="eastAsia"/>
          <w:szCs w:val="22"/>
          <w:u w:val="single"/>
        </w:rPr>
        <w:t>ウィタヤー</w:t>
      </w:r>
      <w:r w:rsidRPr="002C0237">
        <w:rPr>
          <w:rFonts w:ascii="HGS教科書体" w:eastAsia="HGS教科書体" w:hint="eastAsia"/>
          <w:szCs w:val="22"/>
        </w:rPr>
        <w:tab/>
      </w:r>
      <w:r w:rsidRPr="002C0237">
        <w:rPr>
          <w:rFonts w:ascii="HGS教科書体" w:eastAsia="HGS教科書体" w:hint="eastAsia"/>
          <w:szCs w:val="22"/>
          <w:u w:val="single"/>
        </w:rPr>
        <w:t>ワラパー</w:t>
      </w:r>
      <w:r w:rsidRPr="002C0237">
        <w:rPr>
          <w:rFonts w:ascii="HGS教科書体" w:eastAsia="HGS教科書体" w:hint="eastAsia"/>
          <w:szCs w:val="22"/>
        </w:rPr>
        <w:tab/>
      </w:r>
      <w:r w:rsidRPr="002C0237">
        <w:rPr>
          <w:rFonts w:ascii="HGS教科書体" w:eastAsia="HGS教科書体" w:hint="eastAsia"/>
          <w:szCs w:val="22"/>
          <w:u w:val="single"/>
        </w:rPr>
        <w:t>ファーサイ</w:t>
      </w:r>
    </w:p>
    <w:p w:rsidR="00DC76FF" w:rsidRPr="002C0237" w:rsidRDefault="00DC76FF" w:rsidP="00DC76FF">
      <w:pPr>
        <w:tabs>
          <w:tab w:val="left" w:pos="2268"/>
          <w:tab w:val="left" w:pos="4395"/>
        </w:tabs>
        <w:rPr>
          <w:rFonts w:ascii="HGS教科書体" w:eastAsia="HGS教科書体"/>
          <w:szCs w:val="22"/>
        </w:rPr>
      </w:pPr>
      <w:r w:rsidRPr="002C0237">
        <w:rPr>
          <w:rFonts w:ascii="HGS教科書体" w:eastAsia="HGS教科書体" w:hint="eastAsia"/>
          <w:szCs w:val="22"/>
          <w:u w:val="single"/>
        </w:rPr>
        <w:t>プラウェート</w:t>
      </w:r>
      <w:r w:rsidRPr="002C0237">
        <w:rPr>
          <w:rFonts w:ascii="HGS教科書体" w:eastAsia="HGS教科書体" w:hint="eastAsia"/>
          <w:szCs w:val="22"/>
        </w:rPr>
        <w:tab/>
      </w:r>
      <w:r w:rsidRPr="002C0237">
        <w:rPr>
          <w:rFonts w:ascii="HGS教科書体" w:eastAsia="HGS教科書体" w:hint="eastAsia"/>
          <w:szCs w:val="22"/>
          <w:u w:val="single"/>
        </w:rPr>
        <w:t>ピサヌ</w:t>
      </w:r>
      <w:r w:rsidRPr="002C0237">
        <w:rPr>
          <w:rFonts w:ascii="HGS教科書体" w:eastAsia="HGS教科書体" w:hint="eastAsia"/>
          <w:szCs w:val="22"/>
        </w:rPr>
        <w:tab/>
      </w:r>
      <w:r w:rsidRPr="002C0237">
        <w:rPr>
          <w:rFonts w:ascii="HGS教科書体" w:eastAsia="HGS教科書体" w:hint="eastAsia"/>
          <w:szCs w:val="22"/>
          <w:u w:val="single"/>
        </w:rPr>
        <w:t>ソムサック</w:t>
      </w:r>
    </w:p>
    <w:p w:rsidR="00DC76FF" w:rsidRPr="0051354B" w:rsidRDefault="00DC76FF" w:rsidP="00DC76FF">
      <w:pPr>
        <w:rPr>
          <w:rFonts w:ascii="HGS教科書体" w:eastAsia="HGS教科書体" w:hint="eastAsia"/>
          <w:szCs w:val="22"/>
        </w:rPr>
      </w:pPr>
    </w:p>
    <w:p w:rsidR="00DC76FF" w:rsidRPr="0051354B" w:rsidRDefault="00DC76FF" w:rsidP="00DC76FF">
      <w:pPr>
        <w:rPr>
          <w:rFonts w:ascii="HGS教科書体" w:eastAsia="HGS教科書体" w:hint="eastAsia"/>
          <w:b/>
          <w:bCs/>
          <w:szCs w:val="22"/>
        </w:rPr>
      </w:pPr>
      <w:r w:rsidRPr="0051354B">
        <w:rPr>
          <w:rFonts w:ascii="HGS教科書体" w:eastAsia="HGS教科書体" w:hint="eastAsia"/>
          <w:b/>
          <w:bCs/>
          <w:szCs w:val="22"/>
        </w:rPr>
        <w:t>10.2</w:t>
      </w:r>
    </w:p>
    <w:p w:rsidR="00DC76FF" w:rsidRPr="002C0237" w:rsidRDefault="00DC76FF" w:rsidP="00DC76FF">
      <w:pPr>
        <w:rPr>
          <w:rFonts w:ascii="HGS教科書体" w:eastAsia="HGS教科書体"/>
          <w:szCs w:val="22"/>
        </w:rPr>
      </w:pPr>
      <w:r w:rsidRPr="002C0237">
        <w:rPr>
          <w:rFonts w:ascii="HGS教科書体" w:eastAsia="HGS教科書体" w:hint="eastAsia"/>
          <w:szCs w:val="22"/>
        </w:rPr>
        <w:t>１）ナロンさんと　ポッチャマーンさんが　います。</w:t>
      </w:r>
    </w:p>
    <w:p w:rsidR="00DC76FF" w:rsidRPr="002C0237" w:rsidRDefault="00DC76FF" w:rsidP="00DC76FF">
      <w:pPr>
        <w:rPr>
          <w:rFonts w:ascii="HGS教科書体" w:eastAsia="HGS教科書体"/>
          <w:szCs w:val="22"/>
        </w:rPr>
      </w:pPr>
      <w:r w:rsidRPr="002C0237">
        <w:rPr>
          <w:rFonts w:ascii="HGS教科書体" w:eastAsia="HGS教科書体" w:hint="eastAsia"/>
          <w:szCs w:val="22"/>
        </w:rPr>
        <w:t>２）ワラパーさんです。</w:t>
      </w:r>
    </w:p>
    <w:p w:rsidR="00DC76FF" w:rsidRPr="002C0237" w:rsidRDefault="00DC76FF" w:rsidP="00DC76FF">
      <w:pPr>
        <w:rPr>
          <w:rFonts w:ascii="HGS教科書体" w:eastAsia="HGS教科書体"/>
          <w:szCs w:val="22"/>
        </w:rPr>
      </w:pPr>
      <w:r w:rsidRPr="002C0237">
        <w:rPr>
          <w:rFonts w:ascii="HGS教科書体" w:eastAsia="HGS教科書体" w:hint="eastAsia"/>
          <w:szCs w:val="22"/>
        </w:rPr>
        <w:t>３）ワラパーさんの　こいびとです。</w:t>
      </w:r>
    </w:p>
    <w:p w:rsidR="00DC76FF" w:rsidRPr="002C0237" w:rsidRDefault="00DC76FF" w:rsidP="00DC76FF">
      <w:pPr>
        <w:rPr>
          <w:rFonts w:ascii="HGS教科書体" w:eastAsia="HGS教科書体"/>
          <w:szCs w:val="22"/>
        </w:rPr>
      </w:pPr>
      <w:r w:rsidRPr="002C0237">
        <w:rPr>
          <w:rFonts w:ascii="HGS教科書体" w:eastAsia="HGS教科書体" w:hint="eastAsia"/>
          <w:szCs w:val="22"/>
        </w:rPr>
        <w:t>４）プラウェートさんの　まえに　います。</w:t>
      </w:r>
    </w:p>
    <w:p w:rsidR="00DC76FF" w:rsidRPr="002C0237" w:rsidRDefault="00DC76FF" w:rsidP="00DC76FF">
      <w:pPr>
        <w:rPr>
          <w:rFonts w:ascii="HGS教科書体" w:eastAsia="HGS教科書体"/>
          <w:szCs w:val="22"/>
        </w:rPr>
      </w:pPr>
      <w:r w:rsidRPr="002C0237">
        <w:rPr>
          <w:rFonts w:ascii="HGS教科書体" w:eastAsia="HGS教科書体" w:hint="eastAsia"/>
          <w:szCs w:val="22"/>
        </w:rPr>
        <w:lastRenderedPageBreak/>
        <w:t>５）ピサヌさんが　います。</w:t>
      </w:r>
    </w:p>
    <w:p w:rsidR="00DC76FF" w:rsidRPr="002C0237" w:rsidRDefault="00DC76FF" w:rsidP="00DC76FF">
      <w:pPr>
        <w:rPr>
          <w:rFonts w:ascii="HGS教科書体" w:eastAsia="HGS教科書体"/>
          <w:szCs w:val="22"/>
        </w:rPr>
      </w:pPr>
    </w:p>
    <w:p w:rsidR="00DC76FF" w:rsidRDefault="00DC76FF" w:rsidP="00DC76FF">
      <w:pPr>
        <w:rPr>
          <w:rFonts w:hint="eastAsia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9B2EC5" wp14:editId="205DEC59">
                <wp:simplePos x="0" y="0"/>
                <wp:positionH relativeFrom="column">
                  <wp:posOffset>-110490</wp:posOffset>
                </wp:positionH>
                <wp:positionV relativeFrom="paragraph">
                  <wp:posOffset>57150</wp:posOffset>
                </wp:positionV>
                <wp:extent cx="5654040" cy="386715"/>
                <wp:effectExtent l="0" t="0" r="22860" b="13335"/>
                <wp:wrapNone/>
                <wp:docPr id="31" name="角丸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76FF" w:rsidRPr="002E72B5" w:rsidRDefault="00DC76FF" w:rsidP="00DC76FF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かいわ</w:t>
                            </w:r>
                          </w:p>
                          <w:p w:rsidR="00DC76FF" w:rsidRPr="002E72B5" w:rsidRDefault="00DC76FF" w:rsidP="00DC76F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1" o:spid="_x0000_s1027" style="position:absolute;left:0;text-align:left;margin-left:-8.7pt;margin-top:4.5pt;width:445.2pt;height:3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" filled="f" strokecolor="#385d8a" strokeweight="2pt">
                <v:textbox>
                  <w:txbxContent>
                    <w:p w:rsidR="00DC76FF" w:rsidRPr="002E72B5" w:rsidRDefault="00DC76FF" w:rsidP="00DC76FF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かいわ</w:t>
                      </w:r>
                    </w:p>
                    <w:p w:rsidR="00DC76FF" w:rsidRPr="002E72B5" w:rsidRDefault="00DC76FF" w:rsidP="00DC76F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C76FF" w:rsidRDefault="00DC76FF" w:rsidP="00DC76FF">
      <w:pPr>
        <w:rPr>
          <w:rFonts w:hint="eastAsia"/>
          <w:szCs w:val="22"/>
        </w:rPr>
      </w:pPr>
    </w:p>
    <w:p w:rsidR="00DC76FF" w:rsidRDefault="00DC76FF" w:rsidP="00DC76FF">
      <w:pPr>
        <w:rPr>
          <w:szCs w:val="22"/>
        </w:rPr>
      </w:pPr>
    </w:p>
    <w:p w:rsidR="00DC76FF" w:rsidRDefault="00DC76FF" w:rsidP="00DC76FF">
      <w:pPr>
        <w:rPr>
          <w:szCs w:val="22"/>
        </w:rPr>
      </w:pPr>
      <w:r>
        <w:rPr>
          <w:rFonts w:hint="eastAsia"/>
          <w:szCs w:val="22"/>
        </w:rPr>
        <w:t>⓬</w:t>
      </w:r>
    </w:p>
    <w:p w:rsidR="00DC76FF" w:rsidRPr="00BE0A45" w:rsidRDefault="00DC76FF" w:rsidP="00DC76FF">
      <w:pPr>
        <w:rPr>
          <w:rFonts w:ascii="HGS教科書体" w:eastAsia="HGS教科書体"/>
          <w:szCs w:val="22"/>
        </w:rPr>
      </w:pPr>
      <w:r w:rsidRPr="00BE0A45">
        <w:rPr>
          <w:rFonts w:ascii="HGS教科書体" w:eastAsia="HGS教科書体" w:hint="eastAsia"/>
          <w:szCs w:val="22"/>
        </w:rPr>
        <w:t>① しょくいんしつと　１ねんせいの　きょうしつが　あります。</w:t>
      </w:r>
    </w:p>
    <w:p w:rsidR="00DC76FF" w:rsidRPr="00BE0A45" w:rsidRDefault="00DC76FF" w:rsidP="00DC76FF">
      <w:pPr>
        <w:rPr>
          <w:rFonts w:ascii="HGS教科書体" w:eastAsia="HGS教科書体"/>
          <w:szCs w:val="22"/>
        </w:rPr>
      </w:pPr>
      <w:r w:rsidRPr="00BE0A45">
        <w:rPr>
          <w:rFonts w:ascii="HGS教科書体" w:eastAsia="HGS教科書体" w:hint="eastAsia"/>
          <w:szCs w:val="22"/>
        </w:rPr>
        <w:t xml:space="preserve">② </w:t>
      </w:r>
      <w:r w:rsidRPr="00AE5ACE">
        <w:rPr>
          <w:rFonts w:ascii="HGS教科書体" w:eastAsia="HGS教科書体" w:hint="eastAsia"/>
          <w:color w:val="000000" w:themeColor="text1"/>
          <w:szCs w:val="22"/>
        </w:rPr>
        <w:t>2かい</w:t>
      </w:r>
      <w:r w:rsidRPr="00BE0A45">
        <w:rPr>
          <w:rFonts w:ascii="HGS教科書体" w:eastAsia="HGS教科書体" w:hint="eastAsia"/>
          <w:szCs w:val="22"/>
        </w:rPr>
        <w:t>です。</w:t>
      </w:r>
    </w:p>
    <w:p w:rsidR="00DC76FF" w:rsidRPr="00BE0A45" w:rsidRDefault="00DC76FF" w:rsidP="00DC76FF">
      <w:pPr>
        <w:rPr>
          <w:rFonts w:ascii="HGS教科書体" w:eastAsia="HGS教科書体"/>
          <w:szCs w:val="22"/>
        </w:rPr>
      </w:pPr>
      <w:r w:rsidRPr="00BE0A45">
        <w:rPr>
          <w:rFonts w:ascii="HGS教科書体" w:eastAsia="HGS教科書体" w:hint="eastAsia"/>
          <w:szCs w:val="22"/>
        </w:rPr>
        <w:t>③ としょかんは　どこですか。</w:t>
      </w:r>
    </w:p>
    <w:p w:rsidR="00DC76FF" w:rsidRPr="00BE0A45" w:rsidRDefault="00DC76FF" w:rsidP="00DC76FF">
      <w:pPr>
        <w:rPr>
          <w:rFonts w:ascii="HGS教科書体" w:eastAsia="HGS教科書体"/>
          <w:szCs w:val="22"/>
        </w:rPr>
      </w:pPr>
      <w:r w:rsidRPr="00BE0A45">
        <w:rPr>
          <w:rFonts w:ascii="HGS教科書体" w:eastAsia="HGS教科書体" w:hint="eastAsia"/>
          <w:szCs w:val="22"/>
        </w:rPr>
        <w:t>④ しんぶんや　ざっしが　あります。</w:t>
      </w:r>
    </w:p>
    <w:p w:rsidR="00DC76FF" w:rsidRPr="00BE0A45" w:rsidRDefault="00DC76FF" w:rsidP="00DC76FF">
      <w:pPr>
        <w:rPr>
          <w:rFonts w:ascii="HGS教科書体" w:eastAsia="HGS教科書体"/>
          <w:szCs w:val="22"/>
        </w:rPr>
      </w:pPr>
      <w:r w:rsidRPr="00BE0A45">
        <w:rPr>
          <w:rFonts w:ascii="HGS教科書体" w:eastAsia="HGS教科書体" w:hint="eastAsia"/>
          <w:szCs w:val="22"/>
        </w:rPr>
        <w:t>⑤ たいいくかんの　となり</w:t>
      </w:r>
      <w:r>
        <w:rPr>
          <w:rFonts w:ascii="HGS教科書体" w:eastAsia="HGS教科書体" w:hint="eastAsia"/>
          <w:szCs w:val="22"/>
        </w:rPr>
        <w:t>/</w:t>
      </w:r>
      <w:r w:rsidRPr="00C0736B">
        <w:rPr>
          <w:rFonts w:ascii="HGS教科書体" w:eastAsia="HGS教科書体" w:hint="eastAsia"/>
          <w:color w:val="FF0000"/>
          <w:szCs w:val="22"/>
        </w:rPr>
        <w:t>みぎ</w:t>
      </w:r>
      <w:r w:rsidRPr="00BE0A45">
        <w:rPr>
          <w:rFonts w:ascii="HGS教科書体" w:eastAsia="HGS教科書体" w:hint="eastAsia"/>
          <w:szCs w:val="22"/>
        </w:rPr>
        <w:t>です。</w:t>
      </w:r>
    </w:p>
    <w:p w:rsidR="00DC76FF" w:rsidRDefault="00DC76FF" w:rsidP="00DC76FF">
      <w:pPr>
        <w:rPr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6C262" wp14:editId="54DBF773">
                <wp:simplePos x="0" y="0"/>
                <wp:positionH relativeFrom="column">
                  <wp:posOffset>-45085</wp:posOffset>
                </wp:positionH>
                <wp:positionV relativeFrom="paragraph">
                  <wp:posOffset>167640</wp:posOffset>
                </wp:positionV>
                <wp:extent cx="5654040" cy="386715"/>
                <wp:effectExtent l="0" t="0" r="22860" b="13335"/>
                <wp:wrapNone/>
                <wp:docPr id="128" name="角丸四角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76FF" w:rsidRPr="002E72B5" w:rsidRDefault="00DC76FF" w:rsidP="00DC76FF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かんじ</w:t>
                            </w:r>
                          </w:p>
                          <w:p w:rsidR="00DC76FF" w:rsidRPr="002E72B5" w:rsidRDefault="00DC76FF" w:rsidP="00DC76F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8" o:spid="_x0000_s1028" style="position:absolute;left:0;text-align:left;margin-left:-3.55pt;margin-top:13.2pt;width:445.2pt;height:3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" filled="f" strokecolor="#385d8a" strokeweight="2pt">
                <v:textbox>
                  <w:txbxContent>
                    <w:p w:rsidR="00DC76FF" w:rsidRPr="002E72B5" w:rsidRDefault="00DC76FF" w:rsidP="00DC76FF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かんじ</w:t>
                      </w:r>
                    </w:p>
                    <w:p w:rsidR="00DC76FF" w:rsidRPr="002E72B5" w:rsidRDefault="00DC76FF" w:rsidP="00DC76F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C76FF" w:rsidRDefault="00DC76FF" w:rsidP="00DC76FF">
      <w:pPr>
        <w:rPr>
          <w:rFonts w:hint="eastAsia"/>
          <w:szCs w:val="22"/>
        </w:rPr>
      </w:pPr>
    </w:p>
    <w:p w:rsidR="00DC76FF" w:rsidRDefault="00DC76FF" w:rsidP="00DC76FF">
      <w:pPr>
        <w:rPr>
          <w:rFonts w:hint="eastAsia"/>
          <w:szCs w:val="22"/>
        </w:rPr>
      </w:pPr>
    </w:p>
    <w:p w:rsidR="00DC76FF" w:rsidRPr="0051354B" w:rsidRDefault="00DC76FF" w:rsidP="00DC76FF">
      <w:pPr>
        <w:rPr>
          <w:color w:val="000000" w:themeColor="text1"/>
          <w:szCs w:val="22"/>
        </w:rPr>
      </w:pPr>
      <w:r w:rsidRPr="0051354B">
        <w:rPr>
          <w:rFonts w:hint="eastAsia"/>
          <w:color w:val="000000" w:themeColor="text1"/>
          <w:szCs w:val="22"/>
        </w:rPr>
        <w:t>⓮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１）ともだち　　おかあさん　　おとうさん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２）なか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３）にほんじん　　おとこ　　おんな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４）うえ</w:t>
      </w:r>
    </w:p>
    <w:p w:rsidR="00DC76FF" w:rsidRPr="00AE5ACE" w:rsidRDefault="00DC76FF" w:rsidP="00DC76FF">
      <w:pPr>
        <w:rPr>
          <w:rFonts w:ascii="HGS教科書体" w:eastAsia="HGS教科書体"/>
          <w:color w:val="000000" w:themeColor="text1"/>
          <w:szCs w:val="22"/>
        </w:rPr>
      </w:pPr>
    </w:p>
    <w:p w:rsidR="00DC76FF" w:rsidRPr="00AE5ACE" w:rsidRDefault="00DC76FF" w:rsidP="00DC76FF">
      <w:pPr>
        <w:rPr>
          <w:color w:val="000000" w:themeColor="text1"/>
          <w:szCs w:val="22"/>
        </w:rPr>
      </w:pPr>
      <w:r w:rsidRPr="00AE5ACE">
        <w:rPr>
          <w:rFonts w:hint="eastAsia"/>
          <w:color w:val="000000" w:themeColor="text1"/>
          <w:szCs w:val="22"/>
        </w:rPr>
        <w:t>⓯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１）男　　人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 xml:space="preserve">　　女　　人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２）本　　中　　日本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  <w:r w:rsidRPr="00F70F63">
        <w:rPr>
          <w:rFonts w:ascii="HGS教科書体" w:eastAsia="HGS教科書体" w:hint="eastAsia"/>
          <w:szCs w:val="22"/>
        </w:rPr>
        <w:t>３）木　　下　　子</w:t>
      </w:r>
    </w:p>
    <w:p w:rsidR="00DC76FF" w:rsidRPr="00F70F63" w:rsidRDefault="00DC76FF" w:rsidP="00DC76FF">
      <w:pPr>
        <w:rPr>
          <w:rFonts w:ascii="HGS教科書体" w:eastAsia="HGS教科書体"/>
          <w:szCs w:val="22"/>
        </w:rPr>
      </w:pPr>
    </w:p>
    <w:p w:rsidR="00DC76FF" w:rsidRPr="00AE5ACE" w:rsidRDefault="00DC76FF" w:rsidP="00DC76FF">
      <w:pPr>
        <w:rPr>
          <w:rFonts w:ascii="HGS教科書体" w:eastAsia="HGS教科書体" w:hint="eastAsia"/>
          <w:szCs w:val="22"/>
        </w:rPr>
      </w:pPr>
    </w:p>
    <w:p w:rsidR="00140D22" w:rsidRPr="00DC76FF" w:rsidRDefault="00140D22" w:rsidP="00DC76FF"/>
    <w:sectPr w:rsidR="00140D22" w:rsidRPr="00DC76FF" w:rsidSect="006A4BE9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D9B" w:rsidRDefault="00B67D9B" w:rsidP="006A4BE9">
      <w:r>
        <w:separator/>
      </w:r>
    </w:p>
  </w:endnote>
  <w:endnote w:type="continuationSeparator" w:id="0">
    <w:p w:rsidR="00B67D9B" w:rsidRDefault="00B67D9B" w:rsidP="006A4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GS教科書体">
    <w:altName w:val="HGSKyokashotai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D9B" w:rsidRDefault="00B67D9B" w:rsidP="006A4BE9">
      <w:r>
        <w:separator/>
      </w:r>
    </w:p>
  </w:footnote>
  <w:footnote w:type="continuationSeparator" w:id="0">
    <w:p w:rsidR="00B67D9B" w:rsidRDefault="00B67D9B" w:rsidP="006A4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BE9" w:rsidRPr="006A4BE9" w:rsidRDefault="006A4BE9">
    <w:pPr>
      <w:pStyle w:val="a3"/>
      <w:rPr>
        <w:rFonts w:ascii="HGS教科書体" w:eastAsia="HGS教科書体" w:hint="cs"/>
        <w:cs/>
      </w:rPr>
    </w:pPr>
    <w:r>
      <w:rPr>
        <w:rFonts w:hint="eastAsia"/>
      </w:rPr>
      <w:tab/>
    </w:r>
    <w:r>
      <w:rPr>
        <w:rFonts w:hint="eastAsia"/>
      </w:rPr>
      <w:tab/>
    </w:r>
    <w:r w:rsidRPr="006A4BE9">
      <w:rPr>
        <w:rFonts w:ascii="HGS教科書体" w:eastAsia="HGS教科書体" w:hint="eastAsia"/>
      </w:rPr>
      <w:t>がっこうあんない</w:t>
    </w:r>
    <w:r>
      <w:rPr>
        <w:rFonts w:ascii="HGS教科書体" w:eastAsia="HGS教科書体" w:hint="eastAsia"/>
      </w:rPr>
      <w:t xml:space="preserve">　</w:t>
    </w:r>
    <w:r>
      <w:rPr>
        <w:rFonts w:ascii="HGS教科書体" w:eastAsia="HGS教科書体" w:hint="cs"/>
        <w:cs/>
      </w:rPr>
      <w:t>แนะนำโรงเรียน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33857"/>
    <w:multiLevelType w:val="hybridMultilevel"/>
    <w:tmpl w:val="D990FE32"/>
    <w:lvl w:ilvl="0" w:tplc="129A0D4E">
      <w:start w:val="1"/>
      <w:numFmt w:val="decimalFullWidth"/>
      <w:lvlText w:val="%1）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B6"/>
    <w:rsid w:val="00140D22"/>
    <w:rsid w:val="006A4BE9"/>
    <w:rsid w:val="00B67D9B"/>
    <w:rsid w:val="00CF3AB6"/>
    <w:rsid w:val="00DC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FF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B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4BE9"/>
  </w:style>
  <w:style w:type="paragraph" w:styleId="a5">
    <w:name w:val="footer"/>
    <w:basedOn w:val="a"/>
    <w:link w:val="a6"/>
    <w:uiPriority w:val="99"/>
    <w:unhideWhenUsed/>
    <w:rsid w:val="006A4B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4BE9"/>
  </w:style>
  <w:style w:type="paragraph" w:styleId="a7">
    <w:name w:val="List Paragraph"/>
    <w:basedOn w:val="a"/>
    <w:uiPriority w:val="34"/>
    <w:qFormat/>
    <w:rsid w:val="00DC76F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FF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B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4BE9"/>
  </w:style>
  <w:style w:type="paragraph" w:styleId="a5">
    <w:name w:val="footer"/>
    <w:basedOn w:val="a"/>
    <w:link w:val="a6"/>
    <w:uiPriority w:val="99"/>
    <w:unhideWhenUsed/>
    <w:rsid w:val="006A4B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4BE9"/>
  </w:style>
  <w:style w:type="paragraph" w:styleId="a7">
    <w:name w:val="List Paragraph"/>
    <w:basedOn w:val="a"/>
    <w:uiPriority w:val="34"/>
    <w:qFormat/>
    <w:rsid w:val="00DC76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Sevikul</dc:creator>
  <cp:lastModifiedBy>Rasa Sevikul</cp:lastModifiedBy>
  <cp:revision>1</cp:revision>
  <dcterms:created xsi:type="dcterms:W3CDTF">2017-06-07T07:53:00Z</dcterms:created>
  <dcterms:modified xsi:type="dcterms:W3CDTF">2017-06-07T10:12:00Z</dcterms:modified>
</cp:coreProperties>
</file>